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8E" w:rsidRPr="00BB4F90" w:rsidRDefault="0006714E" w:rsidP="00BB4F90">
      <w:pPr>
        <w:ind w:left="0"/>
        <w:jc w:val="center"/>
        <w:rPr>
          <w:sz w:val="36"/>
          <w:u w:val="single"/>
        </w:rPr>
      </w:pPr>
      <w:r w:rsidRPr="00BB4F90">
        <w:rPr>
          <w:sz w:val="36"/>
          <w:u w:val="single"/>
        </w:rPr>
        <w:t xml:space="preserve">Prescreening </w:t>
      </w:r>
      <w:r w:rsidR="006D6D8E" w:rsidRPr="00BB4F90">
        <w:rPr>
          <w:sz w:val="36"/>
          <w:u w:val="single"/>
        </w:rPr>
        <w:t xml:space="preserve"> P</w:t>
      </w:r>
      <w:r w:rsidRPr="00BB4F90">
        <w:rPr>
          <w:sz w:val="36"/>
          <w:u w:val="single"/>
        </w:rPr>
        <w:t>rocedure</w:t>
      </w:r>
      <w:r w:rsidR="006D6D8E" w:rsidRPr="00BB4F90">
        <w:rPr>
          <w:sz w:val="36"/>
          <w:u w:val="single"/>
        </w:rPr>
        <w:t xml:space="preserve"> C</w:t>
      </w:r>
      <w:r w:rsidRPr="00BB4F90">
        <w:rPr>
          <w:sz w:val="36"/>
          <w:u w:val="single"/>
        </w:rPr>
        <w:t>hecklist</w:t>
      </w:r>
    </w:p>
    <w:p w:rsidR="00BB4F90" w:rsidRDefault="00BB4F90" w:rsidP="0006714E">
      <w:pPr>
        <w:ind w:left="720"/>
      </w:pPr>
    </w:p>
    <w:p w:rsidR="0006714E" w:rsidRDefault="00B80CCB" w:rsidP="008B5322">
      <w:pPr>
        <w:ind w:left="270"/>
      </w:pPr>
      <w:r>
        <w:rPr>
          <w:b/>
        </w:rPr>
        <w:t>Date/</w:t>
      </w:r>
      <w:r w:rsidR="0006714E" w:rsidRPr="0003602C">
        <w:rPr>
          <w:b/>
        </w:rPr>
        <w:t>Time Call/page received:</w:t>
      </w:r>
      <w:r w:rsidR="0006714E">
        <w:t xml:space="preserve"> </w:t>
      </w:r>
      <w:sdt>
        <w:sdtPr>
          <w:id w:val="-685214950"/>
          <w:placeholder>
            <w:docPart w:val="55F50FBE6B03467F811A2DE865FE9991"/>
          </w:placeholder>
          <w:text/>
        </w:sdtPr>
        <w:sdtEndPr/>
        <w:sdtContent>
          <w:r w:rsidR="00C14A0E">
            <w:t>_______</w:t>
          </w:r>
          <w:r w:rsidR="008B5322">
            <w:t>__</w:t>
          </w:r>
          <w:r w:rsidR="00C14A0E">
            <w:t>_______</w:t>
          </w:r>
        </w:sdtContent>
      </w:sdt>
      <w:r w:rsidR="0006714E">
        <w:t xml:space="preserve">   </w:t>
      </w:r>
      <w:r w:rsidR="0006714E" w:rsidRPr="0003602C">
        <w:rPr>
          <w:b/>
        </w:rPr>
        <w:t>Time Responded:</w:t>
      </w:r>
      <w:r w:rsidR="0006714E">
        <w:t xml:space="preserve"> </w:t>
      </w:r>
      <w:sdt>
        <w:sdtPr>
          <w:id w:val="618258331"/>
          <w:placeholder>
            <w:docPart w:val="4D99B7CC2F7647E6A85E0B86893C7640"/>
          </w:placeholder>
          <w:text/>
        </w:sdtPr>
        <w:sdtEndPr/>
        <w:sdtContent>
          <w:r w:rsidR="00C14A0E">
            <w:t>_______</w:t>
          </w:r>
          <w:r w:rsidR="008B5322">
            <w:t>__</w:t>
          </w:r>
          <w:r w:rsidR="00C14A0E">
            <w:t>__</w:t>
          </w:r>
          <w:r>
            <w:t>_</w:t>
          </w:r>
          <w:r w:rsidR="00C14A0E">
            <w:t>________</w:t>
          </w:r>
        </w:sdtContent>
      </w:sdt>
      <w:r w:rsidR="0006714E">
        <w:t xml:space="preserve">  </w:t>
      </w:r>
      <w:sdt>
        <w:sdtPr>
          <w:id w:val="-6346401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714E">
            <w:rPr>
              <w:rFonts w:ascii="MS Gothic" w:eastAsia="MS Gothic" w:hint="eastAsia"/>
            </w:rPr>
            <w:t>☐</w:t>
          </w:r>
        </w:sdtContent>
      </w:sdt>
      <w:r w:rsidR="0006714E">
        <w:t xml:space="preserve"> Under 15 min?</w:t>
      </w:r>
    </w:p>
    <w:p w:rsidR="0006714E" w:rsidRDefault="0006714E" w:rsidP="0006714E">
      <w:pPr>
        <w:ind w:left="720"/>
      </w:pPr>
      <w:r w:rsidRPr="0003602C">
        <w:rPr>
          <w:b/>
        </w:rPr>
        <w:t>Time decision to P/S:</w:t>
      </w:r>
      <w:r>
        <w:t xml:space="preserve"> </w:t>
      </w:r>
      <w:sdt>
        <w:sdtPr>
          <w:id w:val="1490447450"/>
          <w:text/>
        </w:sdtPr>
        <w:sdtEndPr/>
        <w:sdtContent>
          <w:r w:rsidR="00C14A0E">
            <w:t>____________________</w:t>
          </w:r>
        </w:sdtContent>
      </w:sdt>
      <w:r>
        <w:t xml:space="preserve">   </w:t>
      </w:r>
      <w:r w:rsidRPr="0003602C">
        <w:rPr>
          <w:b/>
        </w:rPr>
        <w:t>Time Face to Face:</w:t>
      </w:r>
      <w:r>
        <w:t xml:space="preserve"> </w:t>
      </w:r>
      <w:sdt>
        <w:sdtPr>
          <w:id w:val="225110249"/>
          <w:text/>
        </w:sdtPr>
        <w:sdtEndPr/>
        <w:sdtContent>
          <w:r w:rsidR="00C14A0E">
            <w:t>___________________</w:t>
          </w:r>
        </w:sdtContent>
      </w:sdt>
      <w:r>
        <w:t xml:space="preserve">  </w:t>
      </w:r>
      <w:sdt>
        <w:sdtPr>
          <w:id w:val="-13624405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Under 2 hrs?</w:t>
      </w:r>
    </w:p>
    <w:p w:rsidR="006D6D8E" w:rsidRDefault="006D6D8E" w:rsidP="0006714E">
      <w:pPr>
        <w:ind w:left="720"/>
      </w:pPr>
      <w:r>
        <w:t>Upon notification of an ECO:</w:t>
      </w:r>
      <w:r w:rsidR="00447201">
        <w:t xml:space="preserve"> </w:t>
      </w:r>
    </w:p>
    <w:p w:rsidR="00447201" w:rsidRPr="006D6D8E" w:rsidRDefault="00447201" w:rsidP="0006714E">
      <w:pPr>
        <w:ind w:left="720"/>
      </w:pPr>
      <w:r w:rsidRPr="0003602C">
        <w:rPr>
          <w:b/>
        </w:rPr>
        <w:t>Name/Title of initial contact:</w:t>
      </w:r>
      <w:r>
        <w:t xml:space="preserve"> </w:t>
      </w:r>
      <w:sdt>
        <w:sdtPr>
          <w:id w:val="-452022786"/>
          <w:text/>
        </w:sdtPr>
        <w:sdtEndPr/>
        <w:sdtContent>
          <w:r w:rsidR="00C14A0E">
            <w:t>_________________________________________________________________</w:t>
          </w:r>
        </w:sdtContent>
      </w:sdt>
      <w:r>
        <w:t xml:space="preserve"> </w:t>
      </w:r>
    </w:p>
    <w:p w:rsidR="006D6D8E" w:rsidRDefault="0030043A" w:rsidP="0006714E">
      <w:pPr>
        <w:tabs>
          <w:tab w:val="left" w:pos="1980"/>
        </w:tabs>
        <w:ind w:left="720"/>
      </w:pPr>
      <w:sdt>
        <w:sdtPr>
          <w:id w:val="-5358134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E2486">
            <w:rPr>
              <w:rFonts w:ascii="MS Gothic" w:eastAsia="MS Gothic" w:hint="eastAsia"/>
            </w:rPr>
            <w:t>☐</w:t>
          </w:r>
        </w:sdtContent>
      </w:sdt>
      <w:r w:rsidR="006D6D8E">
        <w:tab/>
        <w:t>Contact Initiating/executing officer and ask:</w:t>
      </w:r>
      <w:r w:rsidR="00BB4F90">
        <w:t xml:space="preserve">  </w:t>
      </w:r>
      <w:sdt>
        <w:sdtPr>
          <w:id w:val="-1952364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F90">
            <w:rPr>
              <w:rFonts w:ascii="MS Gothic" w:eastAsia="MS Gothic" w:hint="eastAsia"/>
            </w:rPr>
            <w:t>☐</w:t>
          </w:r>
        </w:sdtContent>
      </w:sdt>
      <w:r w:rsidR="00BB4F90">
        <w:t xml:space="preserve">MIECO      </w:t>
      </w:r>
      <w:sdt>
        <w:sdtPr>
          <w:id w:val="-5196997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F90">
            <w:rPr>
              <w:rFonts w:ascii="MS Gothic" w:eastAsia="MS Gothic" w:hint="eastAsia"/>
            </w:rPr>
            <w:t>☐</w:t>
          </w:r>
        </w:sdtContent>
      </w:sdt>
      <w:r w:rsidR="00BB4F90">
        <w:t xml:space="preserve"> OIECO </w:t>
      </w:r>
    </w:p>
    <w:p w:rsidR="007E2486" w:rsidRDefault="0030043A" w:rsidP="0006714E">
      <w:pPr>
        <w:ind w:left="1350"/>
      </w:pPr>
      <w:sdt>
        <w:sdtPr>
          <w:id w:val="1304349804"/>
          <w:text/>
        </w:sdtPr>
        <w:sdtEndPr/>
        <w:sdtContent>
          <w:r w:rsidR="00C14A0E">
            <w:t>_________________________________________</w:t>
          </w:r>
        </w:sdtContent>
      </w:sdt>
      <w:r w:rsidR="007E2486">
        <w:t xml:space="preserve">  </w:t>
      </w:r>
      <w:r w:rsidR="006D6D8E" w:rsidRPr="0003602C">
        <w:rPr>
          <w:b/>
        </w:rPr>
        <w:t>Name of Consumer</w:t>
      </w:r>
    </w:p>
    <w:p w:rsidR="007E2486" w:rsidRDefault="0030043A" w:rsidP="0006714E">
      <w:pPr>
        <w:ind w:left="1350"/>
      </w:pPr>
      <w:sdt>
        <w:sdtPr>
          <w:id w:val="-1246487912"/>
          <w:text/>
        </w:sdtPr>
        <w:sdtEndPr/>
        <w:sdtContent>
          <w:r w:rsidR="00C14A0E">
            <w:t>_________________________________________</w:t>
          </w:r>
        </w:sdtContent>
      </w:sdt>
      <w:r w:rsidR="006D6D8E">
        <w:t xml:space="preserve">  </w:t>
      </w:r>
      <w:r w:rsidR="006D6D8E" w:rsidRPr="0003602C">
        <w:rPr>
          <w:b/>
        </w:rPr>
        <w:t>Time ECO was executed/initiated</w:t>
      </w:r>
    </w:p>
    <w:p w:rsidR="007E2486" w:rsidRDefault="0030043A" w:rsidP="0006714E">
      <w:pPr>
        <w:ind w:left="1350"/>
      </w:pPr>
      <w:sdt>
        <w:sdtPr>
          <w:id w:val="-2051061299"/>
          <w:text/>
        </w:sdtPr>
        <w:sdtEndPr/>
        <w:sdtContent>
          <w:r w:rsidR="00C14A0E">
            <w:t>_________________________________________</w:t>
          </w:r>
        </w:sdtContent>
      </w:sdt>
      <w:r w:rsidR="007E2486">
        <w:t xml:space="preserve">  </w:t>
      </w:r>
      <w:r w:rsidR="007E2486" w:rsidRPr="0003602C">
        <w:rPr>
          <w:b/>
        </w:rPr>
        <w:t>Officer’s Name</w:t>
      </w:r>
    </w:p>
    <w:p w:rsidR="006D6D8E" w:rsidRDefault="006D6D8E" w:rsidP="0006714E">
      <w:pPr>
        <w:ind w:left="1350"/>
      </w:pPr>
      <w:r w:rsidRPr="0003602C">
        <w:rPr>
          <w:b/>
        </w:rPr>
        <w:t xml:space="preserve">Consumer’s current demeanor, behavior and any other observations.  </w:t>
      </w:r>
      <w:r w:rsidR="00BB4F90" w:rsidRPr="0003602C">
        <w:rPr>
          <w:b/>
        </w:rPr>
        <w:t>As well as c</w:t>
      </w:r>
      <w:r w:rsidRPr="0003602C">
        <w:rPr>
          <w:b/>
        </w:rPr>
        <w:t xml:space="preserve">riteria for Officer initiated or magistrate issued ECO when available. </w:t>
      </w:r>
      <w:r>
        <w:t xml:space="preserve"> </w:t>
      </w:r>
      <w:sdt>
        <w:sdtPr>
          <w:id w:val="-1441533206"/>
          <w:text/>
        </w:sdtPr>
        <w:sdtEndPr/>
        <w:sdtContent>
          <w:r w:rsidR="00C14A0E"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5614DF" w:rsidRDefault="0030043A" w:rsidP="0006714E">
      <w:pPr>
        <w:ind w:left="1350"/>
      </w:pPr>
      <w:sdt>
        <w:sdtPr>
          <w:id w:val="3951654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14DF">
            <w:rPr>
              <w:rFonts w:ascii="MS Gothic" w:eastAsia="MS Gothic" w:hint="eastAsia"/>
            </w:rPr>
            <w:t>☐</w:t>
          </w:r>
        </w:sdtContent>
      </w:sdt>
      <w:r w:rsidR="005614DF">
        <w:t xml:space="preserve"> Officer or </w:t>
      </w:r>
      <w:sdt>
        <w:sdtPr>
          <w:id w:val="55398082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14DF">
            <w:rPr>
              <w:rFonts w:ascii="MS Gothic" w:eastAsia="MS Gothic" w:hint="eastAsia"/>
            </w:rPr>
            <w:t>☐</w:t>
          </w:r>
        </w:sdtContent>
      </w:sdt>
      <w:r w:rsidR="005614DF">
        <w:t xml:space="preserve"> prescreener has given the Consumer a copy of the ECO/TDO info sheet (DC-4050).</w:t>
      </w:r>
    </w:p>
    <w:p w:rsidR="007E2486" w:rsidRDefault="0030043A" w:rsidP="0006714E">
      <w:pPr>
        <w:tabs>
          <w:tab w:val="left" w:pos="1980"/>
        </w:tabs>
        <w:ind w:left="720"/>
      </w:pPr>
      <w:sdt>
        <w:sdtPr>
          <w:id w:val="18547586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53888">
            <w:rPr>
              <w:rFonts w:ascii="MS Gothic" w:eastAsia="MS Gothic" w:hint="eastAsia"/>
            </w:rPr>
            <w:t>☐</w:t>
          </w:r>
        </w:sdtContent>
      </w:sdt>
      <w:r w:rsidR="007E2486">
        <w:tab/>
        <w:t>Contact Augusta Health Emergency Department:</w:t>
      </w:r>
    </w:p>
    <w:p w:rsidR="007E2486" w:rsidRDefault="0030043A" w:rsidP="0006714E">
      <w:pPr>
        <w:ind w:left="1350"/>
      </w:pPr>
      <w:sdt>
        <w:sdtPr>
          <w:id w:val="-1101179442"/>
          <w:text/>
        </w:sdtPr>
        <w:sdtEndPr/>
        <w:sdtContent>
          <w:r w:rsidR="00933E89">
            <w:t>_________________________________________</w:t>
          </w:r>
        </w:sdtContent>
      </w:sdt>
      <w:r w:rsidR="007E2486">
        <w:t xml:space="preserve">  </w:t>
      </w:r>
      <w:r w:rsidR="007E2486" w:rsidRPr="0003602C">
        <w:rPr>
          <w:b/>
        </w:rPr>
        <w:t>Name of ED person you spoke with</w:t>
      </w:r>
    </w:p>
    <w:p w:rsidR="007E2486" w:rsidRPr="007E2486" w:rsidRDefault="0030043A" w:rsidP="0006714E">
      <w:pPr>
        <w:ind w:left="1350"/>
      </w:pPr>
      <w:sdt>
        <w:sdtPr>
          <w:id w:val="20291413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E2486">
            <w:rPr>
              <w:rFonts w:ascii="MS Gothic" w:eastAsia="MS Gothic" w:hint="eastAsia"/>
            </w:rPr>
            <w:t>☐</w:t>
          </w:r>
        </w:sdtContent>
      </w:sdt>
      <w:r w:rsidR="007E2486">
        <w:t xml:space="preserve"> Inform them of ECO and all information obtained from the officer.  Also report any relevant additional information if available from EHR. </w:t>
      </w:r>
    </w:p>
    <w:p w:rsidR="007E2486" w:rsidRDefault="0030043A" w:rsidP="0006714E">
      <w:pPr>
        <w:ind w:left="1350"/>
      </w:pPr>
      <w:sdt>
        <w:sdtPr>
          <w:id w:val="2421512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E2486" w:rsidRPr="007E2486">
            <w:rPr>
              <w:rFonts w:ascii="MS Gothic" w:eastAsia="MS Gothic" w:hint="eastAsia"/>
            </w:rPr>
            <w:t>☐</w:t>
          </w:r>
        </w:sdtContent>
      </w:sdt>
      <w:r w:rsidR="007E2486" w:rsidRPr="007E2486">
        <w:t xml:space="preserve"> </w:t>
      </w:r>
      <w:r w:rsidR="007E2486">
        <w:t>Ask them to advise Security of the ECO en-route</w:t>
      </w:r>
    </w:p>
    <w:p w:rsidR="007E2486" w:rsidRDefault="0030043A" w:rsidP="0006714E">
      <w:pPr>
        <w:tabs>
          <w:tab w:val="left" w:pos="1980"/>
        </w:tabs>
        <w:ind w:left="720"/>
      </w:pPr>
      <w:sdt>
        <w:sdtPr>
          <w:id w:val="-5535447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53888">
            <w:rPr>
              <w:rFonts w:ascii="MS Gothic" w:eastAsia="MS Gothic" w:hint="eastAsia"/>
            </w:rPr>
            <w:t>☐</w:t>
          </w:r>
        </w:sdtContent>
      </w:sdt>
      <w:r w:rsidR="007E2486">
        <w:tab/>
        <w:t>Contact Western State Hospital</w:t>
      </w:r>
      <w:r w:rsidR="00A17AF6">
        <w:t>; Catawba</w:t>
      </w:r>
      <w:r w:rsidR="00D62905">
        <w:t xml:space="preserve"> age 65/+</w:t>
      </w:r>
      <w:r w:rsidR="00A17AF6">
        <w:t>;</w:t>
      </w:r>
      <w:r w:rsidR="00D62905">
        <w:t xml:space="preserve"> or</w:t>
      </w:r>
      <w:r w:rsidR="00A17AF6">
        <w:t xml:space="preserve"> CCCA</w:t>
      </w:r>
      <w:r w:rsidR="00D62905">
        <w:t xml:space="preserve"> age 17/under</w:t>
      </w:r>
      <w:r w:rsidR="00A17AF6">
        <w:t>:</w:t>
      </w:r>
    </w:p>
    <w:p w:rsidR="00EE0661" w:rsidRDefault="0030043A" w:rsidP="00EE0661">
      <w:pPr>
        <w:pStyle w:val="ListParagraph"/>
        <w:spacing w:after="0"/>
        <w:ind w:left="1350"/>
        <w:rPr>
          <w:b/>
          <w:bCs/>
          <w:color w:val="FF0000"/>
        </w:rPr>
      </w:pPr>
      <w:sdt>
        <w:sdtPr>
          <w:rPr>
            <w:sz w:val="24"/>
            <w:szCs w:val="24"/>
          </w:rPr>
          <w:id w:val="-13101629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7AF6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A17AF6">
        <w:rPr>
          <w:sz w:val="24"/>
          <w:szCs w:val="24"/>
        </w:rPr>
        <w:t xml:space="preserve"> WSH </w:t>
      </w:r>
      <w:r w:rsidR="00C345FC">
        <w:rPr>
          <w:sz w:val="24"/>
          <w:szCs w:val="24"/>
        </w:rPr>
        <w:t xml:space="preserve">send email or txt (Client Initials not full name) </w:t>
      </w:r>
      <w:r w:rsidR="00EE0661">
        <w:rPr>
          <w:sz w:val="24"/>
          <w:szCs w:val="24"/>
        </w:rPr>
        <w:t xml:space="preserve">to </w:t>
      </w:r>
      <w:hyperlink r:id="rId5" w:history="1">
        <w:r w:rsidR="00EE0661" w:rsidRPr="004F73C7">
          <w:rPr>
            <w:rStyle w:val="Hyperlink"/>
            <w:b/>
            <w:bCs/>
            <w:color w:val="0000FF"/>
          </w:rPr>
          <w:t>ECONotification.wsh@dbhds.virginia.gov</w:t>
        </w:r>
      </w:hyperlink>
    </w:p>
    <w:p w:rsidR="007E2486" w:rsidRDefault="00EE0661" w:rsidP="00EE0661">
      <w:pPr>
        <w:pStyle w:val="ListParagraph"/>
        <w:spacing w:after="0"/>
        <w:ind w:left="1350"/>
        <w:rPr>
          <w:sz w:val="24"/>
          <w:szCs w:val="24"/>
        </w:rPr>
      </w:pPr>
      <w:r w:rsidRPr="00C345FC">
        <w:rPr>
          <w:b/>
          <w:bCs/>
          <w:color w:val="FF0000"/>
          <w:u w:val="single"/>
        </w:rPr>
        <w:t>If unable</w:t>
      </w:r>
      <w:r>
        <w:rPr>
          <w:b/>
          <w:bCs/>
          <w:color w:val="FF0000"/>
        </w:rPr>
        <w:t xml:space="preserve"> to text or email; call the Info Desk</w:t>
      </w:r>
      <w:r w:rsidRPr="004F73C7">
        <w:rPr>
          <w:color w:val="FF0000"/>
          <w:sz w:val="24"/>
          <w:szCs w:val="24"/>
        </w:rPr>
        <w:t>:  540-332-8001 Info Desk staff will send the admission email on our behalf.</w:t>
      </w:r>
    </w:p>
    <w:p w:rsidR="00A17AF6" w:rsidRDefault="0030043A" w:rsidP="0006714E">
      <w:pPr>
        <w:pStyle w:val="ListParagraph"/>
        <w:spacing w:after="0"/>
        <w:ind w:left="1350"/>
        <w:rPr>
          <w:sz w:val="24"/>
          <w:szCs w:val="24"/>
        </w:rPr>
      </w:pPr>
      <w:sdt>
        <w:sdtPr>
          <w:rPr>
            <w:sz w:val="24"/>
            <w:szCs w:val="24"/>
          </w:rPr>
          <w:id w:val="-14527763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7AF6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A17AF6">
        <w:rPr>
          <w:sz w:val="24"/>
          <w:szCs w:val="24"/>
        </w:rPr>
        <w:t xml:space="preserve"> Catawba</w:t>
      </w:r>
      <w:r w:rsidR="00C94806">
        <w:rPr>
          <w:sz w:val="24"/>
          <w:szCs w:val="24"/>
        </w:rPr>
        <w:t xml:space="preserve"> Admissions Line</w:t>
      </w:r>
      <w:r w:rsidR="00A17AF6">
        <w:rPr>
          <w:sz w:val="24"/>
          <w:szCs w:val="24"/>
        </w:rPr>
        <w:t xml:space="preserve">: </w:t>
      </w:r>
      <w:r w:rsidR="00C94806" w:rsidRPr="00C94806">
        <w:rPr>
          <w:sz w:val="24"/>
          <w:szCs w:val="24"/>
        </w:rPr>
        <w:t>540-375-4289</w:t>
      </w:r>
    </w:p>
    <w:p w:rsidR="00A17AF6" w:rsidRDefault="0030043A" w:rsidP="0006714E">
      <w:pPr>
        <w:pStyle w:val="ListParagraph"/>
        <w:spacing w:after="0"/>
        <w:ind w:left="1350"/>
      </w:pPr>
      <w:sdt>
        <w:sdtPr>
          <w:rPr>
            <w:sz w:val="24"/>
            <w:szCs w:val="24"/>
          </w:rPr>
          <w:id w:val="-10112962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7AF6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C73118">
        <w:rPr>
          <w:sz w:val="24"/>
          <w:szCs w:val="24"/>
        </w:rPr>
        <w:t xml:space="preserve"> CCCA</w:t>
      </w:r>
      <w:r w:rsidR="00C94806">
        <w:rPr>
          <w:sz w:val="24"/>
          <w:szCs w:val="24"/>
        </w:rPr>
        <w:t>:</w:t>
      </w:r>
      <w:r w:rsidR="00C73118">
        <w:rPr>
          <w:sz w:val="24"/>
          <w:szCs w:val="24"/>
        </w:rPr>
        <w:t xml:space="preserve"> 540-332-212</w:t>
      </w:r>
      <w:r w:rsidR="00A17AF6">
        <w:rPr>
          <w:sz w:val="24"/>
          <w:szCs w:val="24"/>
        </w:rPr>
        <w:t>0</w:t>
      </w:r>
    </w:p>
    <w:p w:rsidR="007E2486" w:rsidRDefault="0030043A" w:rsidP="0006714E">
      <w:pPr>
        <w:ind w:left="1350"/>
      </w:pPr>
      <w:sdt>
        <w:sdtPr>
          <w:id w:val="-1293830814"/>
          <w:text/>
        </w:sdtPr>
        <w:sdtEndPr/>
        <w:sdtContent>
          <w:r w:rsidR="00933E89">
            <w:t>_________________________________________</w:t>
          </w:r>
        </w:sdtContent>
      </w:sdt>
      <w:r w:rsidR="007E2486">
        <w:t xml:space="preserve">  </w:t>
      </w:r>
      <w:r w:rsidR="007E2486" w:rsidRPr="0003602C">
        <w:rPr>
          <w:b/>
        </w:rPr>
        <w:t xml:space="preserve">Name of </w:t>
      </w:r>
      <w:r w:rsidR="00A17AF6" w:rsidRPr="0003602C">
        <w:rPr>
          <w:b/>
        </w:rPr>
        <w:t>State Hospital</w:t>
      </w:r>
      <w:r w:rsidR="007E2486" w:rsidRPr="0003602C">
        <w:rPr>
          <w:b/>
        </w:rPr>
        <w:t xml:space="preserve"> person you spoke with</w:t>
      </w:r>
      <w:r w:rsidR="00D62905" w:rsidRPr="0003602C">
        <w:rPr>
          <w:b/>
        </w:rPr>
        <w:t xml:space="preserve"> to i</w:t>
      </w:r>
      <w:r w:rsidR="007E2486" w:rsidRPr="0003602C">
        <w:rPr>
          <w:b/>
        </w:rPr>
        <w:t>nform them Valley CSB has an ECO in progress.</w:t>
      </w:r>
    </w:p>
    <w:p w:rsidR="00453888" w:rsidRDefault="0030043A" w:rsidP="0006714E">
      <w:pPr>
        <w:tabs>
          <w:tab w:val="left" w:pos="1980"/>
        </w:tabs>
        <w:ind w:left="720"/>
      </w:pPr>
      <w:sdt>
        <w:sdtPr>
          <w:id w:val="-11396442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53888">
            <w:rPr>
              <w:rFonts w:ascii="MS Gothic" w:eastAsia="MS Gothic" w:hint="eastAsia"/>
            </w:rPr>
            <w:t>☐</w:t>
          </w:r>
        </w:sdtContent>
      </w:sdt>
      <w:r w:rsidR="00453888">
        <w:tab/>
        <w:t>Conduct Prescreening evaluation and necessary collateral contact:</w:t>
      </w:r>
    </w:p>
    <w:p w:rsidR="005A59A4" w:rsidRDefault="0030043A" w:rsidP="005A59A4">
      <w:pPr>
        <w:ind w:left="1350"/>
      </w:pPr>
      <w:sdt>
        <w:sdtPr>
          <w:id w:val="-11490594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59A4">
            <w:rPr>
              <w:rFonts w:ascii="MS Gothic" w:eastAsia="MS Gothic" w:hint="eastAsia"/>
            </w:rPr>
            <w:t>☐</w:t>
          </w:r>
        </w:sdtContent>
      </w:sdt>
      <w:r w:rsidR="005A59A4">
        <w:t xml:space="preserve"> TDO NOT recommended </w:t>
      </w:r>
    </w:p>
    <w:p w:rsidR="005A59A4" w:rsidRDefault="0030043A" w:rsidP="005A59A4">
      <w:pPr>
        <w:ind w:left="2160"/>
      </w:pPr>
      <w:sdt>
        <w:sdtPr>
          <w:id w:val="17869993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59A4">
            <w:rPr>
              <w:rFonts w:ascii="MS Gothic" w:eastAsia="MS Gothic" w:hint="eastAsia"/>
            </w:rPr>
            <w:t>☐</w:t>
          </w:r>
        </w:sdtContent>
      </w:sdt>
      <w:r w:rsidR="005A59A4">
        <w:t xml:space="preserve"> Call </w:t>
      </w:r>
      <w:r w:rsidR="00D62905">
        <w:t>State Hospital</w:t>
      </w:r>
      <w:r w:rsidR="005A59A4">
        <w:t xml:space="preserve"> and notify they can ‘stand down’.</w:t>
      </w:r>
    </w:p>
    <w:p w:rsidR="005A59A4" w:rsidRDefault="0030043A" w:rsidP="005A59A4">
      <w:pPr>
        <w:ind w:left="2160"/>
      </w:pPr>
      <w:sdt>
        <w:sdtPr>
          <w:id w:val="-9722868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59A4">
            <w:rPr>
              <w:rFonts w:ascii="MS Gothic" w:eastAsia="MS Gothic" w:hint="eastAsia"/>
            </w:rPr>
            <w:t>☐</w:t>
          </w:r>
        </w:sdtContent>
      </w:sdt>
      <w:r w:rsidR="005A59A4">
        <w:t xml:space="preserve"> Complete Prescreening</w:t>
      </w:r>
      <w:r w:rsidR="00BB4F90">
        <w:t xml:space="preserve"> report and other paperwork.</w:t>
      </w:r>
    </w:p>
    <w:p w:rsidR="00453888" w:rsidRDefault="0030043A" w:rsidP="0006714E">
      <w:pPr>
        <w:ind w:left="1350"/>
      </w:pPr>
      <w:sdt>
        <w:sdtPr>
          <w:id w:val="8664883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59A4">
            <w:rPr>
              <w:rFonts w:ascii="MS Gothic" w:eastAsia="MS Gothic" w:hint="eastAsia"/>
            </w:rPr>
            <w:t>☐</w:t>
          </w:r>
        </w:sdtContent>
      </w:sdt>
      <w:r w:rsidR="00453888">
        <w:t xml:space="preserve"> TDO recommended</w:t>
      </w:r>
    </w:p>
    <w:p w:rsidR="00A17AF6" w:rsidRDefault="0030043A" w:rsidP="0006714E">
      <w:pPr>
        <w:ind w:left="2160"/>
      </w:pPr>
      <w:sdt>
        <w:sdtPr>
          <w:id w:val="17493801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53888">
            <w:rPr>
              <w:rFonts w:ascii="MS Gothic" w:eastAsia="MS Gothic" w:hint="eastAsia"/>
            </w:rPr>
            <w:t>☐</w:t>
          </w:r>
        </w:sdtContent>
      </w:sdt>
      <w:r w:rsidR="00453888">
        <w:t xml:space="preserve"> Complete Prescreening and Fax to</w:t>
      </w:r>
      <w:r w:rsidR="00A17AF6">
        <w:t>:</w:t>
      </w:r>
    </w:p>
    <w:p w:rsidR="0024157D" w:rsidRDefault="00A17AF6" w:rsidP="0024157D">
      <w:pPr>
        <w:ind w:left="2160"/>
        <w:rPr>
          <w:sz w:val="24"/>
          <w:szCs w:val="24"/>
        </w:rPr>
      </w:pPr>
      <w:r>
        <w:tab/>
      </w:r>
      <w:sdt>
        <w:sdtPr>
          <w:id w:val="21386774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="00453888">
        <w:t xml:space="preserve"> </w:t>
      </w:r>
      <w:r w:rsidR="0024157D">
        <w:t>WSH Business hours:</w:t>
      </w:r>
      <w:r w:rsidR="0024157D">
        <w:rPr>
          <w:sz w:val="24"/>
          <w:szCs w:val="24"/>
        </w:rPr>
        <w:t xml:space="preserve"> </w:t>
      </w:r>
      <w:r w:rsidR="0024157D" w:rsidRPr="0001181B">
        <w:rPr>
          <w:sz w:val="24"/>
          <w:szCs w:val="24"/>
        </w:rPr>
        <w:t>540-332-8</w:t>
      </w:r>
      <w:r w:rsidR="0024157D">
        <w:rPr>
          <w:sz w:val="24"/>
          <w:szCs w:val="24"/>
        </w:rPr>
        <w:t>6</w:t>
      </w:r>
      <w:r w:rsidR="0024157D" w:rsidRPr="0001181B">
        <w:rPr>
          <w:sz w:val="24"/>
          <w:szCs w:val="24"/>
        </w:rPr>
        <w:t>14</w:t>
      </w:r>
      <w:r w:rsidR="0024157D">
        <w:rPr>
          <w:sz w:val="24"/>
          <w:szCs w:val="24"/>
        </w:rPr>
        <w:t xml:space="preserve"> / 8024  </w:t>
      </w:r>
      <w:r w:rsidR="0024157D" w:rsidRPr="00C2577F">
        <w:rPr>
          <w:b/>
          <w:sz w:val="24"/>
          <w:szCs w:val="24"/>
        </w:rPr>
        <w:t>After Hours: 540-332-8144</w:t>
      </w:r>
    </w:p>
    <w:p w:rsidR="00A17AF6" w:rsidRDefault="0024157D" w:rsidP="0024157D">
      <w:pPr>
        <w:ind w:left="2160"/>
        <w:rPr>
          <w:sz w:val="24"/>
          <w:szCs w:val="24"/>
        </w:rPr>
      </w:pPr>
      <w:r>
        <w:tab/>
      </w:r>
      <w:sdt>
        <w:sdtPr>
          <w:id w:val="-8020790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Catawba </w:t>
      </w:r>
      <w:r>
        <w:rPr>
          <w:sz w:val="24"/>
          <w:szCs w:val="24"/>
        </w:rPr>
        <w:t xml:space="preserve">Business hours: 540-375-4399 </w:t>
      </w:r>
      <w:r w:rsidRPr="00C2577F">
        <w:rPr>
          <w:b/>
          <w:sz w:val="24"/>
          <w:szCs w:val="24"/>
        </w:rPr>
        <w:t>After hours: 540-375-4374</w:t>
      </w:r>
    </w:p>
    <w:p w:rsidR="00A17AF6" w:rsidRDefault="00A17AF6" w:rsidP="0006714E">
      <w:pPr>
        <w:ind w:left="2160"/>
        <w:rPr>
          <w:sz w:val="24"/>
          <w:szCs w:val="24"/>
        </w:rPr>
      </w:pPr>
      <w:r>
        <w:tab/>
      </w:r>
      <w:sdt>
        <w:sdtPr>
          <w:id w:val="16641204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CCCA @</w:t>
      </w:r>
      <w:r>
        <w:rPr>
          <w:sz w:val="24"/>
          <w:szCs w:val="24"/>
        </w:rPr>
        <w:t xml:space="preserve"> </w:t>
      </w:r>
      <w:r w:rsidRPr="0001181B">
        <w:rPr>
          <w:sz w:val="24"/>
          <w:szCs w:val="24"/>
        </w:rPr>
        <w:t>540-332-</w:t>
      </w:r>
      <w:r>
        <w:rPr>
          <w:sz w:val="24"/>
          <w:szCs w:val="24"/>
        </w:rPr>
        <w:t>2202</w:t>
      </w:r>
    </w:p>
    <w:p w:rsidR="00453888" w:rsidRDefault="0030043A" w:rsidP="0006714E">
      <w:pPr>
        <w:ind w:left="2160"/>
      </w:pPr>
      <w:sdt>
        <w:sdtPr>
          <w:id w:val="-3569624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53888">
            <w:rPr>
              <w:rFonts w:ascii="MS Gothic" w:eastAsia="MS Gothic" w:hint="eastAsia"/>
            </w:rPr>
            <w:t>☐</w:t>
          </w:r>
        </w:sdtContent>
      </w:sdt>
      <w:r w:rsidR="00453888">
        <w:t xml:space="preserve"> Utilize Psych Bed Registry </w:t>
      </w:r>
      <w:hyperlink r:id="rId6" w:history="1">
        <w:r w:rsidR="00453888" w:rsidRPr="00BD1400">
          <w:rPr>
            <w:rStyle w:val="Hyperlink"/>
          </w:rPr>
          <w:t>www.vhi.org/pbr</w:t>
        </w:r>
      </w:hyperlink>
      <w:r w:rsidR="00453888">
        <w:t xml:space="preserve"> </w:t>
      </w:r>
      <w:r w:rsidR="00BB4F90">
        <w:t xml:space="preserve">Facility # 801071 </w:t>
      </w:r>
      <w:r w:rsidR="00453888">
        <w:t>for bed search.</w:t>
      </w:r>
    </w:p>
    <w:p w:rsidR="00DC1BCB" w:rsidRDefault="00453888" w:rsidP="00DC1BCB">
      <w:pPr>
        <w:ind w:left="2160"/>
      </w:pPr>
      <w:r>
        <w:tab/>
      </w:r>
      <w:sdt>
        <w:sdtPr>
          <w:id w:val="-10728788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7599F">
            <w:rPr>
              <w:rFonts w:ascii="MS Gothic" w:eastAsia="MS Gothic" w:hint="eastAsia"/>
            </w:rPr>
            <w:t>☐</w:t>
          </w:r>
        </w:sdtContent>
      </w:sdt>
      <w:r w:rsidR="0067599F">
        <w:t xml:space="preserve"> </w:t>
      </w:r>
      <w:r>
        <w:t xml:space="preserve">Document in PBR </w:t>
      </w:r>
      <w:r w:rsidR="00BB4F90">
        <w:t xml:space="preserve">the </w:t>
      </w:r>
      <w:r>
        <w:t xml:space="preserve">hospitals </w:t>
      </w:r>
      <w:r w:rsidR="0067599F">
        <w:t xml:space="preserve">called, time of call and who you spoke with. Select </w:t>
      </w:r>
      <w:r>
        <w:t xml:space="preserve">outcome </w:t>
      </w:r>
      <w:r w:rsidR="0067599F">
        <w:t>“other” to access narrative field and document process and final outcome.</w:t>
      </w:r>
      <w:r w:rsidR="00DC1BCB" w:rsidRPr="00DC1BCB">
        <w:t xml:space="preserve"> </w:t>
      </w:r>
    </w:p>
    <w:p w:rsidR="00DC1BCB" w:rsidRPr="00A54D4B" w:rsidRDefault="00DC1BCB" w:rsidP="00DC1BCB">
      <w:pPr>
        <w:ind w:left="3600"/>
        <w:rPr>
          <w:b/>
        </w:rPr>
      </w:pPr>
      <w:r w:rsidRPr="00A54D4B">
        <w:rPr>
          <w:b/>
        </w:rPr>
        <w:t>PBR Search ID:</w:t>
      </w:r>
      <w:r>
        <w:rPr>
          <w:b/>
        </w:rPr>
        <w:t xml:space="preserve"> </w:t>
      </w:r>
      <w:sdt>
        <w:sdtPr>
          <w:id w:val="1108318047"/>
          <w:text/>
        </w:sdtPr>
        <w:sdtEndPr/>
        <w:sdtContent>
          <w:r>
            <w:t>__________________</w:t>
          </w:r>
        </w:sdtContent>
      </w:sdt>
      <w:r>
        <w:t xml:space="preserve">  </w:t>
      </w:r>
    </w:p>
    <w:p w:rsidR="0003602C" w:rsidRDefault="0067599F" w:rsidP="0003602C">
      <w:pPr>
        <w:ind w:left="2160"/>
      </w:pPr>
      <w:r>
        <w:tab/>
      </w:r>
      <w:sdt>
        <w:sdtPr>
          <w:id w:val="17597125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When an accepting facility is located; </w:t>
      </w:r>
    </w:p>
    <w:p w:rsidR="0003602C" w:rsidRDefault="0003602C" w:rsidP="0003602C">
      <w:pPr>
        <w:ind w:left="2880"/>
      </w:pPr>
      <w:r w:rsidRPr="0003602C">
        <w:rPr>
          <w:b/>
        </w:rPr>
        <w:t>Name of person confirming bed/acceptance:</w:t>
      </w:r>
      <w:r>
        <w:t xml:space="preserve">  </w:t>
      </w:r>
      <w:sdt>
        <w:sdtPr>
          <w:id w:val="-1839529579"/>
          <w:text/>
        </w:sdtPr>
        <w:sdtEndPr/>
        <w:sdtContent>
          <w:r w:rsidR="00933E89">
            <w:t>_________________________________</w:t>
          </w:r>
        </w:sdtContent>
      </w:sdt>
      <w:r>
        <w:t xml:space="preserve">  </w:t>
      </w:r>
    </w:p>
    <w:p w:rsidR="000D5B92" w:rsidRDefault="0003602C" w:rsidP="000D5B92">
      <w:pPr>
        <w:ind w:left="2880"/>
      </w:pPr>
      <w:r w:rsidRPr="0003602C">
        <w:rPr>
          <w:b/>
        </w:rPr>
        <w:t>Name of admitting physician:</w:t>
      </w:r>
      <w:r>
        <w:t xml:space="preserve"> </w:t>
      </w:r>
      <w:sdt>
        <w:sdtPr>
          <w:id w:val="-1288047396"/>
          <w:text/>
        </w:sdtPr>
        <w:sdtEndPr/>
        <w:sdtContent>
          <w:r w:rsidR="00933E89">
            <w:t>______________________________________________</w:t>
          </w:r>
        </w:sdtContent>
      </w:sdt>
      <w:r w:rsidR="000D5B92" w:rsidRPr="000D5B92">
        <w:t xml:space="preserve"> </w:t>
      </w:r>
    </w:p>
    <w:p w:rsidR="0003602C" w:rsidRDefault="000D5B92" w:rsidP="000D5B92">
      <w:pPr>
        <w:ind w:left="2880"/>
      </w:pPr>
      <w:r>
        <w:rPr>
          <w:b/>
        </w:rPr>
        <w:t>Date/Time TDO Served/Executed</w:t>
      </w:r>
      <w:r w:rsidRPr="0003602C">
        <w:rPr>
          <w:b/>
        </w:rPr>
        <w:t>:</w:t>
      </w:r>
      <w:r>
        <w:t xml:space="preserve"> </w:t>
      </w:r>
      <w:sdt>
        <w:sdtPr>
          <w:id w:val="899020900"/>
          <w:text w:multiLine="1"/>
        </w:sdtPr>
        <w:sdtEndPr/>
        <w:sdtContent>
          <w:r>
            <w:t>_____________________</w:t>
          </w:r>
        </w:sdtContent>
      </w:sdt>
      <w:r>
        <w:t xml:space="preserve"> </w:t>
      </w:r>
      <w:r w:rsidRPr="00653E7F">
        <w:rPr>
          <w:b/>
        </w:rPr>
        <w:t>(Not when it was issued!)</w:t>
      </w:r>
    </w:p>
    <w:p w:rsidR="006E0C0D" w:rsidRDefault="005A59A4" w:rsidP="006E0C0D">
      <w:pPr>
        <w:ind w:left="2160"/>
      </w:pPr>
      <w:r>
        <w:tab/>
      </w:r>
      <w:r>
        <w:tab/>
      </w:r>
      <w:sdt>
        <w:sdtPr>
          <w:id w:val="6967403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Petition for TDO to “lock it in”.</w:t>
      </w:r>
      <w:r w:rsidR="006E0C0D" w:rsidRPr="006E0C0D">
        <w:t xml:space="preserve"> </w:t>
      </w:r>
    </w:p>
    <w:p w:rsidR="003B5A4A" w:rsidRDefault="0030043A" w:rsidP="003B5A4A">
      <w:pPr>
        <w:ind w:left="3870" w:hanging="270"/>
      </w:pPr>
      <w:sdt>
        <w:sdtPr>
          <w:id w:val="20974400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E0C0D">
            <w:rPr>
              <w:rFonts w:ascii="MS Gothic" w:eastAsia="MS Gothic" w:hint="eastAsia"/>
            </w:rPr>
            <w:t>☐</w:t>
          </w:r>
        </w:sdtContent>
      </w:sdt>
      <w:r w:rsidR="006E0C0D">
        <w:t xml:space="preserve"> When admission facility is outside our catchment area</w:t>
      </w:r>
      <w:r w:rsidR="003B5A4A">
        <w:t xml:space="preserve">: </w:t>
      </w:r>
    </w:p>
    <w:p w:rsidR="003B5A4A" w:rsidRDefault="003B5A4A" w:rsidP="003B5A4A">
      <w:pPr>
        <w:ind w:left="3960"/>
      </w:pPr>
      <w:sdt>
        <w:sdtPr>
          <w:id w:val="-119044986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proofErr w:type="gramStart"/>
      <w:r>
        <w:t>Contact MRRJ Control Room (540-245-5231) to notify them of the TDO and need for transportation team.</w:t>
      </w:r>
      <w:proofErr w:type="gramEnd"/>
      <w:r>
        <w:t xml:space="preserve"> [Remind them to contact LEO/AH Sec. with ETA.]</w:t>
      </w:r>
    </w:p>
    <w:p w:rsidR="006E0C0D" w:rsidRDefault="003B5A4A" w:rsidP="003B5A4A">
      <w:pPr>
        <w:ind w:left="3960"/>
      </w:pPr>
      <w:sdt>
        <w:sdtPr>
          <w:id w:val="122264235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hint="eastAsia"/>
            </w:rPr>
            <w:t>☐</w:t>
          </w:r>
        </w:sdtContent>
      </w:sdt>
      <w:r>
        <w:t xml:space="preserve"> Fax a copy of the Prescreening to the CSB that will be attending the hearing. See </w:t>
      </w:r>
      <w:hyperlink r:id="rId7" w:history="1">
        <w:r w:rsidRPr="005855DC">
          <w:rPr>
            <w:rStyle w:val="Hyperlink"/>
          </w:rPr>
          <w:t>CSB Emergency Services Directory.pdf</w:t>
        </w:r>
      </w:hyperlink>
      <w:r>
        <w:t xml:space="preserve"> (in case link doesn’t work, it is saved in same groups folder as this checklist. ES Fax #s by locality start on page 3)</w:t>
      </w:r>
    </w:p>
    <w:p w:rsidR="0067599F" w:rsidRDefault="005A59A4" w:rsidP="0006714E">
      <w:pPr>
        <w:ind w:left="2160"/>
      </w:pPr>
      <w:r>
        <w:tab/>
      </w:r>
      <w:r>
        <w:tab/>
      </w:r>
      <w:sdt>
        <w:sdtPr>
          <w:id w:val="-13767694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67599F">
        <w:t>Contact all facilities previously contacted which are still “Pending”</w:t>
      </w:r>
      <w:r w:rsidR="00D62905">
        <w:t>, including State H</w:t>
      </w:r>
      <w:r w:rsidR="00A17AF6">
        <w:t>ospital,</w:t>
      </w:r>
      <w:r w:rsidR="0067599F">
        <w:t xml:space="preserve"> and notify that bed has been found. (Document </w:t>
      </w:r>
      <w:r w:rsidR="00A17AF6">
        <w:t xml:space="preserve">that </w:t>
      </w:r>
      <w:r w:rsidR="0067599F">
        <w:t>contact in narrative field as final outcome.)</w:t>
      </w:r>
    </w:p>
    <w:p w:rsidR="00EE0661" w:rsidRDefault="00A17AF6" w:rsidP="00EE0661">
      <w:pPr>
        <w:tabs>
          <w:tab w:val="left" w:pos="2880"/>
        </w:tabs>
        <w:ind w:left="2160" w:hanging="810"/>
      </w:pPr>
      <w:r>
        <w:tab/>
      </w:r>
      <w:sdt>
        <w:sdtPr>
          <w:id w:val="-3966640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7599F">
            <w:rPr>
              <w:rFonts w:ascii="MS Gothic" w:eastAsia="MS Gothic" w:hint="eastAsia"/>
            </w:rPr>
            <w:t>☐</w:t>
          </w:r>
        </w:sdtContent>
      </w:sdt>
      <w:r w:rsidR="0067599F">
        <w:t xml:space="preserve"> </w:t>
      </w:r>
      <w:r w:rsidR="00EE0661">
        <w:t xml:space="preserve">Contact State Hospital to advise that State bed may be needed at hour 6 (4 for geriatric admissions to Catawba) if bed has not been located. Bed search still continues. </w:t>
      </w:r>
      <w:r w:rsidR="00EE0661" w:rsidRPr="0003602C">
        <w:rPr>
          <w:i/>
          <w:u w:val="single"/>
        </w:rPr>
        <w:t>(Also consult/inform Bob at this time if not before!)</w:t>
      </w:r>
    </w:p>
    <w:p w:rsidR="00EE0661" w:rsidRDefault="00EE0661" w:rsidP="00EE0661">
      <w:pPr>
        <w:tabs>
          <w:tab w:val="left" w:pos="2880"/>
        </w:tabs>
        <w:ind w:left="2160" w:hanging="810"/>
      </w:pPr>
      <w:r>
        <w:tab/>
      </w:r>
      <w:sdt>
        <w:sdtPr>
          <w:id w:val="3563251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At hour 7 (6</w:t>
      </w:r>
      <w:r w:rsidRPr="00A1233A">
        <w:t xml:space="preserve"> </w:t>
      </w:r>
      <w:r>
        <w:t>for geriatric admissions to Catawba) contact State Hospital and request they begin to process/review prescreening as State admission appears likely. (State Hospital admissions staff will call back “ASAP” with admission approval.)</w:t>
      </w:r>
    </w:p>
    <w:p w:rsidR="00EE0661" w:rsidRDefault="00EE0661" w:rsidP="00EE0661">
      <w:pPr>
        <w:tabs>
          <w:tab w:val="left" w:pos="2880"/>
        </w:tabs>
        <w:ind w:left="2160" w:hanging="810"/>
      </w:pPr>
      <w:r>
        <w:tab/>
      </w:r>
      <w:sdt>
        <w:sdtPr>
          <w:id w:val="303160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Per HPR1 protocol; </w:t>
      </w:r>
      <w:r w:rsidRPr="006E0C0D">
        <w:rPr>
          <w:b/>
        </w:rPr>
        <w:t>Petition for TDO to state facility</w:t>
      </w:r>
      <w:r>
        <w:t xml:space="preserve">, or alternate facility identified by that state facility </w:t>
      </w:r>
      <w:r w:rsidRPr="009728CB">
        <w:rPr>
          <w:b/>
        </w:rPr>
        <w:t>no later than 7 hours and 30 min</w:t>
      </w:r>
      <w:r>
        <w:t xml:space="preserve"> (30 min prior to ECO expiration). Or sooner if they have accepted the Consumer for TDO admission.</w:t>
      </w:r>
    </w:p>
    <w:p w:rsidR="005A59A4" w:rsidRDefault="00EE0661" w:rsidP="00EE0661">
      <w:pPr>
        <w:tabs>
          <w:tab w:val="left" w:pos="2880"/>
        </w:tabs>
        <w:ind w:left="2160" w:hanging="810"/>
      </w:pPr>
      <w:r>
        <w:tab/>
      </w:r>
      <w:sdt>
        <w:sdtPr>
          <w:id w:val="147663891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  <w:r>
        <w:t xml:space="preserve"> At hour 7 and 30 minutes contact State Hospital and inform them TDO has been petitioned/granted for admission to their facility.</w:t>
      </w:r>
    </w:p>
    <w:p w:rsidR="002B4775" w:rsidRDefault="0030043A" w:rsidP="002B4775">
      <w:pPr>
        <w:tabs>
          <w:tab w:val="left" w:pos="2880"/>
        </w:tabs>
        <w:ind w:left="4410" w:hanging="810"/>
      </w:pPr>
      <w:sdt>
        <w:sdtPr>
          <w:id w:val="-18918726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B4775">
            <w:rPr>
              <w:rFonts w:ascii="MS Gothic" w:eastAsia="MS Gothic" w:hint="eastAsia"/>
            </w:rPr>
            <w:t>☐</w:t>
          </w:r>
        </w:sdtContent>
      </w:sdt>
      <w:r w:rsidR="002B4775">
        <w:t xml:space="preserve"> Notify HPR1 ES Co</w:t>
      </w:r>
      <w:r w:rsidR="009F668F">
        <w:t>ordinator Dennis Vaughn:</w:t>
      </w:r>
      <w:r w:rsidR="002B4775">
        <w:t xml:space="preserve"> </w:t>
      </w:r>
      <w:hyperlink r:id="rId8" w:history="1">
        <w:r w:rsidR="00A345FA">
          <w:rPr>
            <w:rStyle w:val="Hyperlink"/>
          </w:rPr>
          <w:t>d</w:t>
        </w:r>
        <w:r w:rsidR="009F668F">
          <w:rPr>
            <w:rStyle w:val="Hyperlink"/>
          </w:rPr>
          <w:t>ennis.</w:t>
        </w:r>
        <w:r w:rsidR="00A345FA">
          <w:rPr>
            <w:rStyle w:val="Hyperlink"/>
          </w:rPr>
          <w:t>vaughn@regionten.org</w:t>
        </w:r>
      </w:hyperlink>
      <w:r w:rsidR="002B4775">
        <w:t xml:space="preserve"> </w:t>
      </w:r>
    </w:p>
    <w:sectPr w:rsidR="002B4775" w:rsidSect="0003602C"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readOnly" w:enforcement="1" w:cryptProviderType="rsaFull" w:cryptAlgorithmClass="hash" w:cryptAlgorithmType="typeAny" w:cryptAlgorithmSid="4" w:cryptSpinCount="100000" w:hash="ZYq4uiWXYVT9axIzHkXdvha5lAs=" w:salt="RQlVb0JG25I6/h8Qeks5R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8E"/>
    <w:rsid w:val="0003602C"/>
    <w:rsid w:val="0006714E"/>
    <w:rsid w:val="000D5B92"/>
    <w:rsid w:val="000F4745"/>
    <w:rsid w:val="0024157D"/>
    <w:rsid w:val="002B4775"/>
    <w:rsid w:val="003B5A4A"/>
    <w:rsid w:val="003E62AD"/>
    <w:rsid w:val="00447201"/>
    <w:rsid w:val="00453888"/>
    <w:rsid w:val="004C7FDC"/>
    <w:rsid w:val="005455A9"/>
    <w:rsid w:val="005614DF"/>
    <w:rsid w:val="005A59A4"/>
    <w:rsid w:val="0067599F"/>
    <w:rsid w:val="006D6D8E"/>
    <w:rsid w:val="006E0C0D"/>
    <w:rsid w:val="007E2486"/>
    <w:rsid w:val="008A3E1A"/>
    <w:rsid w:val="008B5322"/>
    <w:rsid w:val="008E4E87"/>
    <w:rsid w:val="00933E89"/>
    <w:rsid w:val="009F668F"/>
    <w:rsid w:val="00A17AF6"/>
    <w:rsid w:val="00A345FA"/>
    <w:rsid w:val="00B80CCB"/>
    <w:rsid w:val="00BB4F90"/>
    <w:rsid w:val="00C14A0E"/>
    <w:rsid w:val="00C345FC"/>
    <w:rsid w:val="00C73118"/>
    <w:rsid w:val="00C94806"/>
    <w:rsid w:val="00D62905"/>
    <w:rsid w:val="00DC1BCB"/>
    <w:rsid w:val="00EE0661"/>
    <w:rsid w:val="00FD1BC7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8E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6D8E"/>
    <w:rPr>
      <w:color w:val="808080"/>
    </w:rPr>
  </w:style>
  <w:style w:type="paragraph" w:styleId="ListParagraph">
    <w:name w:val="List Paragraph"/>
    <w:basedOn w:val="Normal"/>
    <w:uiPriority w:val="34"/>
    <w:qFormat/>
    <w:rsid w:val="007E248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6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8E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6D8E"/>
    <w:rPr>
      <w:color w:val="808080"/>
    </w:rPr>
  </w:style>
  <w:style w:type="paragraph" w:styleId="ListParagraph">
    <w:name w:val="List Paragraph"/>
    <w:basedOn w:val="Normal"/>
    <w:uiPriority w:val="34"/>
    <w:qFormat/>
    <w:rsid w:val="007E248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ughn@regionten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Valley\groups\Emergency%20Services%20and%20Support\Emergency%20Services\Daily%20notes\0-ECO%20Procedure%20checklist\CSB%20Emergency%20Services%20Director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hi.org/p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CONotification.wsh@dbhds.virginia.gov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F50FBE6B03467F811A2DE865FE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BD6D-8EF7-42D1-A5CE-4A71B0427370}"/>
      </w:docPartPr>
      <w:docPartBody>
        <w:p w:rsidR="00CE7132" w:rsidRDefault="00BC4727" w:rsidP="00BC4727">
          <w:pPr>
            <w:pStyle w:val="55F50FBE6B03467F811A2DE865FE9991"/>
          </w:pPr>
          <w:r w:rsidRPr="00BD1400">
            <w:rPr>
              <w:rStyle w:val="PlaceholderText"/>
            </w:rPr>
            <w:t>Click here to enter text.</w:t>
          </w:r>
        </w:p>
      </w:docPartBody>
    </w:docPart>
    <w:docPart>
      <w:docPartPr>
        <w:name w:val="4D99B7CC2F7647E6A85E0B86893C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D7A1-470E-44E0-AF07-385E267A0803}"/>
      </w:docPartPr>
      <w:docPartBody>
        <w:p w:rsidR="00CE7132" w:rsidRDefault="00BC4727" w:rsidP="00BC4727">
          <w:pPr>
            <w:pStyle w:val="4D99B7CC2F7647E6A85E0B86893C7640"/>
          </w:pPr>
          <w:r w:rsidRPr="00BD14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7"/>
    <w:rsid w:val="000D0475"/>
    <w:rsid w:val="002B0761"/>
    <w:rsid w:val="002B1EB2"/>
    <w:rsid w:val="003B2E1A"/>
    <w:rsid w:val="00767298"/>
    <w:rsid w:val="00A271AD"/>
    <w:rsid w:val="00BC4727"/>
    <w:rsid w:val="00CE7132"/>
    <w:rsid w:val="00F1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32"/>
    <w:rPr>
      <w:color w:val="808080"/>
    </w:rPr>
  </w:style>
  <w:style w:type="paragraph" w:customStyle="1" w:styleId="747C5269AC6146B49A8950CD3FA68804">
    <w:name w:val="747C5269AC6146B49A8950CD3FA68804"/>
    <w:rsid w:val="00BC4727"/>
  </w:style>
  <w:style w:type="paragraph" w:customStyle="1" w:styleId="5295E0CF00354764BDDA0FB64F2F6DAE">
    <w:name w:val="5295E0CF00354764BDDA0FB64F2F6DAE"/>
    <w:rsid w:val="00BC4727"/>
  </w:style>
  <w:style w:type="paragraph" w:customStyle="1" w:styleId="95FCD2BC2B1742BCA0CCD767F905EA2F">
    <w:name w:val="95FCD2BC2B1742BCA0CCD767F905EA2F"/>
    <w:rsid w:val="00BC4727"/>
  </w:style>
  <w:style w:type="paragraph" w:customStyle="1" w:styleId="05358A0BFBED4CE3BCC93656AFD9DEF0">
    <w:name w:val="05358A0BFBED4CE3BCC93656AFD9DEF0"/>
    <w:rsid w:val="00BC4727"/>
  </w:style>
  <w:style w:type="paragraph" w:customStyle="1" w:styleId="D87EB6F0BE344AF580C6A288A3DC3668">
    <w:name w:val="D87EB6F0BE344AF580C6A288A3DC3668"/>
    <w:rsid w:val="00BC4727"/>
  </w:style>
  <w:style w:type="paragraph" w:customStyle="1" w:styleId="7743E638C19E48A9A99EB9482A7F2AF0">
    <w:name w:val="7743E638C19E48A9A99EB9482A7F2AF0"/>
    <w:rsid w:val="00BC4727"/>
  </w:style>
  <w:style w:type="paragraph" w:customStyle="1" w:styleId="4F3A2B98DB5248FC89AA8A54C9323CC7">
    <w:name w:val="4F3A2B98DB5248FC89AA8A54C9323CC7"/>
    <w:rsid w:val="00BC4727"/>
  </w:style>
  <w:style w:type="paragraph" w:customStyle="1" w:styleId="77391688389E45E4937D843E0CEBE1D6">
    <w:name w:val="77391688389E45E4937D843E0CEBE1D6"/>
    <w:rsid w:val="00BC4727"/>
  </w:style>
  <w:style w:type="paragraph" w:customStyle="1" w:styleId="B5821D2BED3A465CAFB802CF13CE26E3">
    <w:name w:val="B5821D2BED3A465CAFB802CF13CE26E3"/>
    <w:rsid w:val="00BC4727"/>
  </w:style>
  <w:style w:type="paragraph" w:customStyle="1" w:styleId="55F50FBE6B03467F811A2DE865FE9991">
    <w:name w:val="55F50FBE6B03467F811A2DE865FE9991"/>
    <w:rsid w:val="00BC4727"/>
  </w:style>
  <w:style w:type="paragraph" w:customStyle="1" w:styleId="4D99B7CC2F7647E6A85E0B86893C7640">
    <w:name w:val="4D99B7CC2F7647E6A85E0B86893C7640"/>
    <w:rsid w:val="00BC4727"/>
  </w:style>
  <w:style w:type="paragraph" w:customStyle="1" w:styleId="8A2AA98D2E5D4EB683CB44EEBBB2A516">
    <w:name w:val="8A2AA98D2E5D4EB683CB44EEBBB2A516"/>
    <w:rsid w:val="00BC4727"/>
  </w:style>
  <w:style w:type="paragraph" w:customStyle="1" w:styleId="87AC308E310845138EBEE37164FD13D3">
    <w:name w:val="87AC308E310845138EBEE37164FD13D3"/>
    <w:rsid w:val="00BC4727"/>
  </w:style>
  <w:style w:type="paragraph" w:customStyle="1" w:styleId="9D56021CC1844929B8837370D5BDA1D2">
    <w:name w:val="9D56021CC1844929B8837370D5BDA1D2"/>
    <w:rsid w:val="00BC4727"/>
  </w:style>
  <w:style w:type="paragraph" w:customStyle="1" w:styleId="EEE9FB5A67794E74B1F81E09701156FF">
    <w:name w:val="EEE9FB5A67794E74B1F81E09701156FF"/>
    <w:rsid w:val="00BC4727"/>
  </w:style>
  <w:style w:type="paragraph" w:customStyle="1" w:styleId="65919A9830E34514BF4700071E9BAB20">
    <w:name w:val="65919A9830E34514BF4700071E9BAB20"/>
    <w:rsid w:val="00BC4727"/>
  </w:style>
  <w:style w:type="paragraph" w:customStyle="1" w:styleId="989312DDD2584B048F3DCD0DB25C48AF">
    <w:name w:val="989312DDD2584B048F3DCD0DB25C48AF"/>
    <w:rsid w:val="00BC4727"/>
  </w:style>
  <w:style w:type="paragraph" w:customStyle="1" w:styleId="0184E02AE88549DCB7671810CABDAA63">
    <w:name w:val="0184E02AE88549DCB7671810CABDAA63"/>
    <w:rsid w:val="00BC4727"/>
  </w:style>
  <w:style w:type="paragraph" w:customStyle="1" w:styleId="0CB0A385CA0A44B29766A377E083AFE2">
    <w:name w:val="0CB0A385CA0A44B29766A377E083AFE2"/>
    <w:rsid w:val="00BC4727"/>
  </w:style>
  <w:style w:type="paragraph" w:customStyle="1" w:styleId="77370FFD9727471BBE01F8204C73056E">
    <w:name w:val="77370FFD9727471BBE01F8204C73056E"/>
    <w:rsid w:val="00CE71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32"/>
    <w:rPr>
      <w:color w:val="808080"/>
    </w:rPr>
  </w:style>
  <w:style w:type="paragraph" w:customStyle="1" w:styleId="747C5269AC6146B49A8950CD3FA68804">
    <w:name w:val="747C5269AC6146B49A8950CD3FA68804"/>
    <w:rsid w:val="00BC4727"/>
  </w:style>
  <w:style w:type="paragraph" w:customStyle="1" w:styleId="5295E0CF00354764BDDA0FB64F2F6DAE">
    <w:name w:val="5295E0CF00354764BDDA0FB64F2F6DAE"/>
    <w:rsid w:val="00BC4727"/>
  </w:style>
  <w:style w:type="paragraph" w:customStyle="1" w:styleId="95FCD2BC2B1742BCA0CCD767F905EA2F">
    <w:name w:val="95FCD2BC2B1742BCA0CCD767F905EA2F"/>
    <w:rsid w:val="00BC4727"/>
  </w:style>
  <w:style w:type="paragraph" w:customStyle="1" w:styleId="05358A0BFBED4CE3BCC93656AFD9DEF0">
    <w:name w:val="05358A0BFBED4CE3BCC93656AFD9DEF0"/>
    <w:rsid w:val="00BC4727"/>
  </w:style>
  <w:style w:type="paragraph" w:customStyle="1" w:styleId="D87EB6F0BE344AF580C6A288A3DC3668">
    <w:name w:val="D87EB6F0BE344AF580C6A288A3DC3668"/>
    <w:rsid w:val="00BC4727"/>
  </w:style>
  <w:style w:type="paragraph" w:customStyle="1" w:styleId="7743E638C19E48A9A99EB9482A7F2AF0">
    <w:name w:val="7743E638C19E48A9A99EB9482A7F2AF0"/>
    <w:rsid w:val="00BC4727"/>
  </w:style>
  <w:style w:type="paragraph" w:customStyle="1" w:styleId="4F3A2B98DB5248FC89AA8A54C9323CC7">
    <w:name w:val="4F3A2B98DB5248FC89AA8A54C9323CC7"/>
    <w:rsid w:val="00BC4727"/>
  </w:style>
  <w:style w:type="paragraph" w:customStyle="1" w:styleId="77391688389E45E4937D843E0CEBE1D6">
    <w:name w:val="77391688389E45E4937D843E0CEBE1D6"/>
    <w:rsid w:val="00BC4727"/>
  </w:style>
  <w:style w:type="paragraph" w:customStyle="1" w:styleId="B5821D2BED3A465CAFB802CF13CE26E3">
    <w:name w:val="B5821D2BED3A465CAFB802CF13CE26E3"/>
    <w:rsid w:val="00BC4727"/>
  </w:style>
  <w:style w:type="paragraph" w:customStyle="1" w:styleId="55F50FBE6B03467F811A2DE865FE9991">
    <w:name w:val="55F50FBE6B03467F811A2DE865FE9991"/>
    <w:rsid w:val="00BC4727"/>
  </w:style>
  <w:style w:type="paragraph" w:customStyle="1" w:styleId="4D99B7CC2F7647E6A85E0B86893C7640">
    <w:name w:val="4D99B7CC2F7647E6A85E0B86893C7640"/>
    <w:rsid w:val="00BC4727"/>
  </w:style>
  <w:style w:type="paragraph" w:customStyle="1" w:styleId="8A2AA98D2E5D4EB683CB44EEBBB2A516">
    <w:name w:val="8A2AA98D2E5D4EB683CB44EEBBB2A516"/>
    <w:rsid w:val="00BC4727"/>
  </w:style>
  <w:style w:type="paragraph" w:customStyle="1" w:styleId="87AC308E310845138EBEE37164FD13D3">
    <w:name w:val="87AC308E310845138EBEE37164FD13D3"/>
    <w:rsid w:val="00BC4727"/>
  </w:style>
  <w:style w:type="paragraph" w:customStyle="1" w:styleId="9D56021CC1844929B8837370D5BDA1D2">
    <w:name w:val="9D56021CC1844929B8837370D5BDA1D2"/>
    <w:rsid w:val="00BC4727"/>
  </w:style>
  <w:style w:type="paragraph" w:customStyle="1" w:styleId="EEE9FB5A67794E74B1F81E09701156FF">
    <w:name w:val="EEE9FB5A67794E74B1F81E09701156FF"/>
    <w:rsid w:val="00BC4727"/>
  </w:style>
  <w:style w:type="paragraph" w:customStyle="1" w:styleId="65919A9830E34514BF4700071E9BAB20">
    <w:name w:val="65919A9830E34514BF4700071E9BAB20"/>
    <w:rsid w:val="00BC4727"/>
  </w:style>
  <w:style w:type="paragraph" w:customStyle="1" w:styleId="989312DDD2584B048F3DCD0DB25C48AF">
    <w:name w:val="989312DDD2584B048F3DCD0DB25C48AF"/>
    <w:rsid w:val="00BC4727"/>
  </w:style>
  <w:style w:type="paragraph" w:customStyle="1" w:styleId="0184E02AE88549DCB7671810CABDAA63">
    <w:name w:val="0184E02AE88549DCB7671810CABDAA63"/>
    <w:rsid w:val="00BC4727"/>
  </w:style>
  <w:style w:type="paragraph" w:customStyle="1" w:styleId="0CB0A385CA0A44B29766A377E083AFE2">
    <w:name w:val="0CB0A385CA0A44B29766A377E083AFE2"/>
    <w:rsid w:val="00BC4727"/>
  </w:style>
  <w:style w:type="paragraph" w:customStyle="1" w:styleId="77370FFD9727471BBE01F8204C73056E">
    <w:name w:val="77370FFD9727471BBE01F8204C73056E"/>
    <w:rsid w:val="00CE7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4369</Characters>
  <Application>Microsoft Office Word</Application>
  <DocSecurity>12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Community Services Board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Spurgeon MA NCC LPC</dc:creator>
  <cp:keywords/>
  <dc:description/>
  <cp:lastModifiedBy>James Spurgeon LPC</cp:lastModifiedBy>
  <cp:revision>2</cp:revision>
  <cp:lastPrinted>2014-07-29T21:10:00Z</cp:lastPrinted>
  <dcterms:created xsi:type="dcterms:W3CDTF">2015-10-06T15:23:00Z</dcterms:created>
  <dcterms:modified xsi:type="dcterms:W3CDTF">2015-10-06T15:23:00Z</dcterms:modified>
</cp:coreProperties>
</file>